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7" w:rsidRPr="001F3DD7" w:rsidRDefault="006A4272" w:rsidP="00691DE0">
      <w:pPr>
        <w:jc w:val="right"/>
        <w:rPr>
          <w:rFonts w:eastAsia="Calibri"/>
          <w:b/>
          <w:szCs w:val="30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8" type="#_x0000_t202" style="position:absolute;left:0;text-align:left;margin-left:-2.85pt;margin-top:-.75pt;width:487.85pt;height:100.8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G+L&#10;gsLeAAAACQEAAA8AAABkcnMvZG93bnJldi54bWxMj8FuwjAQRO+V+AdrkXoDhyAaGuIgBOXSQ6XS&#10;irMTL0kgXkexgfTvuz2V02o0T7Mz2Xqwrbhh7xtHCmbTCARS6UxDlYLvr/1kCcIHTUa3jlDBD3pY&#10;56OnTKfG3ekTb4dQCQ4hn2oFdQhdKqUva7TaT12HxN7J9VYHln0lTa/vHG5bGUfRi7S6If5Q6w63&#10;NZaXw9UqSJb7nYkJL++4K9+KzYc9Hs9WqefxsFmBCDiEfxj+6nN1yLlT4a5kvGgVTBYJk3xnCxDs&#10;vyYRbysYjOdzkHkmHxfkvwA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Bvi4LC3gAA&#10;AAkBAAAPAAAAAAAAAAAAAAAAAJ0EAABkcnMvZG93bnJldi54bWxQSwUGAAAAAAQABADzAAAAqAUA&#10;AAAA&#10;" filled="f" stroked="f">
            <v:path arrowok="t"/>
            <v:textbox>
              <w:txbxContent>
                <w:p w:rsidR="00C14CCD" w:rsidRPr="006A4272" w:rsidRDefault="00C14CCD" w:rsidP="00C14CCD">
                  <w:pPr>
                    <w:jc w:val="center"/>
                    <w:rPr>
                      <w:b/>
                      <w:szCs w:val="30"/>
                    </w:rPr>
                  </w:pPr>
                  <w:r w:rsidRPr="006A4272">
                    <w:rPr>
                      <w:b/>
                      <w:szCs w:val="30"/>
                    </w:rPr>
                    <w:t xml:space="preserve">Декрет № 3 «О содействии занятости населения»: </w:t>
                  </w:r>
                </w:p>
                <w:p w:rsidR="006A4272" w:rsidRPr="006A4272" w:rsidRDefault="006A4272" w:rsidP="00C14CCD">
                  <w:pPr>
                    <w:jc w:val="center"/>
                    <w:rPr>
                      <w:b/>
                      <w:szCs w:val="30"/>
                    </w:rPr>
                  </w:pPr>
                </w:p>
                <w:p w:rsidR="006A4272" w:rsidRPr="006A4272" w:rsidRDefault="00C14CCD" w:rsidP="00C14CCD">
                  <w:pPr>
                    <w:jc w:val="center"/>
                    <w:rPr>
                      <w:b/>
                      <w:szCs w:val="30"/>
                    </w:rPr>
                  </w:pPr>
                  <w:r w:rsidRPr="006A4272">
                    <w:rPr>
                      <w:b/>
                      <w:szCs w:val="30"/>
                    </w:rPr>
                    <w:t xml:space="preserve">как подтвердить, что гражданин </w:t>
                  </w:r>
                </w:p>
                <w:p w:rsidR="006A4272" w:rsidRPr="006A4272" w:rsidRDefault="00C14CCD" w:rsidP="00C14CCD">
                  <w:pPr>
                    <w:jc w:val="center"/>
                    <w:rPr>
                      <w:b/>
                      <w:szCs w:val="30"/>
                    </w:rPr>
                  </w:pPr>
                  <w:r w:rsidRPr="006A4272">
                    <w:rPr>
                      <w:b/>
                      <w:szCs w:val="30"/>
                    </w:rPr>
                    <w:t>ра</w:t>
                  </w:r>
                  <w:r w:rsidR="006A4272" w:rsidRPr="006A4272">
                    <w:rPr>
                      <w:b/>
                      <w:szCs w:val="30"/>
                    </w:rPr>
                    <w:t xml:space="preserve">ботает или учится </w:t>
                  </w:r>
                  <w:r w:rsidRPr="006A4272">
                    <w:rPr>
                      <w:b/>
                      <w:szCs w:val="30"/>
                    </w:rPr>
                    <w:t xml:space="preserve">на территории </w:t>
                  </w:r>
                </w:p>
                <w:p w:rsidR="001F3DD7" w:rsidRPr="006A4272" w:rsidRDefault="00C14CCD" w:rsidP="00C14CCD">
                  <w:pPr>
                    <w:jc w:val="center"/>
                    <w:rPr>
                      <w:b/>
                      <w:szCs w:val="30"/>
                    </w:rPr>
                  </w:pPr>
                  <w:r w:rsidRPr="006A4272">
                    <w:rPr>
                      <w:b/>
                      <w:szCs w:val="30"/>
                    </w:rPr>
                    <w:t>государств-участников Евразийского экономического союза</w:t>
                  </w:r>
                </w:p>
                <w:p w:rsidR="00C30E09" w:rsidRPr="006A4272" w:rsidRDefault="00C30E09" w:rsidP="00C14CCD">
                  <w:pPr>
                    <w:jc w:val="center"/>
                    <w:rPr>
                      <w:b/>
                      <w:szCs w:val="30"/>
                    </w:rPr>
                  </w:pPr>
                </w:p>
              </w:txbxContent>
            </v:textbox>
          </v:shape>
        </w:pict>
      </w:r>
      <w:r w:rsidR="004921E9">
        <w:rPr>
          <w:noProof/>
          <w:szCs w:val="30"/>
        </w:rPr>
        <w:pict>
          <v:rect id="Rectangle 5" o:spid="_x0000_s1026" style="position:absolute;left:0;text-align:left;margin-left:230.7pt;margin-top:-39.5pt;width:27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vIOgIAAHIEAAAOAAAAZHJzL2Uyb0RvYy54bWysVNuO0zAQfUfiHyy/01zawjZqulp1KUJa&#10;YMXCBziOk1j4xthtunw9Y6dbuuwbIg+WZzw+PnNmJuvro1bkIMBLa2pazHJKhOG2laav6fdvuzdX&#10;lPjATMuUNaKmj8LT683rV+vRVaK0g1WtAIIgxlejq+kQgquyzPNBaOZn1gmDh50FzQKa0GctsBHR&#10;tcrKPH+bjRZaB5YL79F7Ox3STcLvOsHDl67zIhBVU+QW0gppbeKabdas6oG5QfITDfYPLDSTBh89&#10;Q92ywMge5AsoLTlYb7sw41ZntuskFykHzKbI/8rmYWBOpFxQHO/OMvn/B8s/H+6ByLamJSWGaSzR&#10;VxSNmV4JsozyjM5XGPXg7iEm6N2d5T88MXY7YJS4AbDjIFiLpIoYnz27EA2PV0kzfrItorN9sEmp&#10;Ywc6AqIG5JgK8nguiDgGwtE5X5SrHMvG8WheLOZlYpSx6umyAx8+CKtJ3NQUkHoCZ4c7HyIZVj2F&#10;JPJWyXYnlUoG9M1WATkw7I1d+hJ/zPEyTBky1nS1xLdfQsQ2FWeQpi9SjNprTHYCLvL4TX2GfuzG&#10;yZ9cSC91eoRIZJ+9rGXA2VBS1/TqAiWK/d60qXMDk2raI5QyJ/Wj4FPhGts+ovhgp8bHQcXNYOEX&#10;JSM2fU39zz0DQYn6aLCAq2KxiFOSjMXyXYkGXJ40lyfMcISqaaBk2m7DNFl7B7If8KVJDmNvsOid&#10;TAWJDTGxOpHFxk6pn4YwTs6lnaL+/Co2vwEAAP//AwBQSwMEFAAGAAgAAAAhAPSxL7veAAAACwEA&#10;AA8AAABkcnMvZG93bnJldi54bWxMjz1PwzAQhnck/oN1SGytk6ppaYhToSLUhYUU9mt8JFFjO7Kd&#10;Nvn3HBOM996j96PYT6YXV/Khc1ZBukxAkK2d7myj4PP0tngCESJajb2zpGCmAPvy/q7AXLub/aBr&#10;FRvBJjbkqKCNccilDHVLBsPSDWT59+28wcinb6T2eGNz08tVkmykwc5yQosDHVqqL9VoFLzr6Xio&#10;s+lSveLWf/lxjniclXp8mF6eQUSa4h8Mv/W5OpTc6exGq4PoFaw36ZpRBYvtjkcxkaUZK2dWVrsM&#10;ZFnI/xvKHwAAAP//AwBQSwECLQAUAAYACAAAACEAtoM4kv4AAADhAQAAEwAAAAAAAAAAAAAAAAAA&#10;AAAAW0NvbnRlbnRfVHlwZXNdLnhtbFBLAQItABQABgAIAAAAIQA4/SH/1gAAAJQBAAALAAAAAAAA&#10;AAAAAAAAAC8BAABfcmVscy8ucmVsc1BLAQItABQABgAIAAAAIQB+lpvIOgIAAHIEAAAOAAAAAAAA&#10;AAAAAAAAAC4CAABkcnMvZTJvRG9jLnhtbFBLAQItABQABgAIAAAAIQD0sS+73gAAAAsBAAAPAAAA&#10;AAAAAAAAAAAAAJQEAABkcnMvZG93bnJldi54bWxQSwUGAAAAAAQABADzAAAAnwUAAAAA&#10;" strokecolor="white [3212]"/>
        </w:pic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C30E09" w:rsidRDefault="00C30E09" w:rsidP="000444E3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C30E09" w:rsidRDefault="00C30E09" w:rsidP="000444E3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0444E3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proofErr w:type="gramStart"/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9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</w:t>
      </w:r>
      <w:proofErr w:type="gramEnd"/>
      <w:r w:rsidRPr="001F3DD7">
        <w:rPr>
          <w:rFonts w:eastAsia="Calibri"/>
          <w:szCs w:val="30"/>
          <w:lang w:eastAsia="en-US"/>
        </w:rPr>
        <w:t xml:space="preserve">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Граждане </w:t>
      </w:r>
      <w:r w:rsidR="00016642">
        <w:rPr>
          <w:rFonts w:eastAsia="Calibri"/>
          <w:szCs w:val="30"/>
          <w:lang w:eastAsia="en-US"/>
        </w:rPr>
        <w:t>Р</w:t>
      </w:r>
      <w:r w:rsidRPr="001F3DD7">
        <w:rPr>
          <w:rFonts w:eastAsia="Calibri"/>
          <w:szCs w:val="30"/>
          <w:lang w:eastAsia="en-US"/>
        </w:rPr>
        <w:t>еспублики Беларусь, работающие или получающие образование в дневной форме получения образования</w:t>
      </w:r>
      <w:r w:rsidR="00016642">
        <w:rPr>
          <w:rFonts w:eastAsia="Calibri"/>
          <w:szCs w:val="30"/>
          <w:lang w:eastAsia="en-US"/>
        </w:rPr>
        <w:t>,</w:t>
      </w:r>
      <w:r w:rsidR="006A4272">
        <w:rPr>
          <w:rFonts w:eastAsia="Calibri"/>
          <w:szCs w:val="30"/>
          <w:lang w:eastAsia="en-US"/>
        </w:rPr>
        <w:t xml:space="preserve"> </w:t>
      </w:r>
      <w:r w:rsidR="000444E3" w:rsidRPr="000444E3">
        <w:rPr>
          <w:rFonts w:eastAsia="Calibri"/>
          <w:b/>
          <w:szCs w:val="30"/>
          <w:lang w:eastAsia="en-US"/>
        </w:rPr>
        <w:t>на территории государств-участников Евразийского экономического союза</w:t>
      </w:r>
      <w:r w:rsidRPr="001F3DD7">
        <w:rPr>
          <w:rFonts w:eastAsia="Calibri"/>
          <w:szCs w:val="30"/>
          <w:lang w:eastAsia="en-US"/>
        </w:rPr>
        <w:t>,</w:t>
      </w:r>
      <w:r w:rsidR="00174B46">
        <w:rPr>
          <w:rFonts w:eastAsia="Calibri"/>
          <w:szCs w:val="30"/>
          <w:lang w:eastAsia="en-US"/>
        </w:rPr>
        <w:t xml:space="preserve"> </w:t>
      </w:r>
      <w:bookmarkStart w:id="0" w:name="_GoBack"/>
      <w:bookmarkEnd w:id="0"/>
      <w:r w:rsidRPr="000444E3">
        <w:rPr>
          <w:rFonts w:eastAsia="Calibri"/>
          <w:szCs w:val="30"/>
          <w:lang w:eastAsia="en-US"/>
        </w:rPr>
        <w:t>при предъявлении подтверждающих документов, не включаются в список</w:t>
      </w:r>
      <w:r w:rsidR="00174B46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 </w:t>
      </w:r>
      <w:r w:rsidR="00016642" w:rsidRPr="000444E3">
        <w:rPr>
          <w:rFonts w:eastAsia="Calibri"/>
          <w:b/>
          <w:szCs w:val="30"/>
          <w:lang w:eastAsia="en-US"/>
        </w:rPr>
        <w:t>на территории государств-участников Евразийского экономического союза</w:t>
      </w:r>
      <w:r w:rsidRPr="001F3DD7">
        <w:rPr>
          <w:rFonts w:eastAsia="Calibri"/>
          <w:b/>
          <w:szCs w:val="30"/>
          <w:lang w:eastAsia="en-US"/>
        </w:rPr>
        <w:t xml:space="preserve">, – это право, а не обязанность гражданина. </w:t>
      </w:r>
    </w:p>
    <w:p w:rsidR="001F3DD7" w:rsidRPr="006A4272" w:rsidRDefault="001F3DD7" w:rsidP="001F3DD7">
      <w:pPr>
        <w:spacing w:before="120" w:after="120"/>
        <w:ind w:firstLine="709"/>
        <w:rPr>
          <w:rFonts w:eastAsia="Calibri"/>
          <w:b/>
          <w:szCs w:val="30"/>
          <w:u w:val="single"/>
          <w:lang w:eastAsia="en-US"/>
        </w:rPr>
      </w:pPr>
      <w:r w:rsidRPr="006A4272">
        <w:rPr>
          <w:rFonts w:eastAsia="Calibri"/>
          <w:b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016642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Pr="000444E3">
        <w:rPr>
          <w:rFonts w:eastAsia="Calibri"/>
          <w:b/>
          <w:szCs w:val="30"/>
          <w:lang w:eastAsia="en-US"/>
        </w:rPr>
        <w:t>на территории государств-участников Евразийского экономического союза</w:t>
      </w:r>
      <w:r w:rsidR="001F3DD7" w:rsidRPr="001F3DD7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свидетельства, разрешения, лицензии на осуществление адвокатской, нотариальной деятельности;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трудовой деятельности;</w:t>
      </w:r>
    </w:p>
    <w:p w:rsidR="00016642" w:rsidRDefault="001F3DD7" w:rsidP="00016642">
      <w:pPr>
        <w:ind w:firstLine="709"/>
        <w:jc w:val="both"/>
        <w:rPr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lastRenderedPageBreak/>
        <w:t xml:space="preserve">для граждан, получающих образование в дневной форме получения образования </w:t>
      </w:r>
      <w:r w:rsidR="00016642" w:rsidRPr="000444E3">
        <w:rPr>
          <w:rFonts w:eastAsia="Calibri"/>
          <w:b/>
          <w:szCs w:val="30"/>
          <w:lang w:eastAsia="en-US"/>
        </w:rPr>
        <w:t>на территории государств-участников Евразийского экономического союза</w:t>
      </w:r>
      <w:r w:rsidR="00016642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016642">
      <w:pPr>
        <w:ind w:left="709"/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 xml:space="preserve">копия договора на оказание образовательных услуг; 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1F3DD7" w:rsidRPr="006A4272" w:rsidRDefault="001F3DD7" w:rsidP="001F3DD7">
      <w:pPr>
        <w:spacing w:before="120" w:after="120"/>
        <w:ind w:firstLine="709"/>
        <w:jc w:val="both"/>
        <w:rPr>
          <w:rFonts w:eastAsia="Calibri"/>
          <w:b/>
          <w:szCs w:val="30"/>
          <w:lang w:eastAsia="en-US"/>
        </w:rPr>
      </w:pPr>
      <w:r w:rsidRPr="006A4272">
        <w:rPr>
          <w:rFonts w:eastAsia="Calibri"/>
          <w:b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иной существующей формой </w:t>
      </w:r>
      <w:proofErr w:type="gramStart"/>
      <w:r w:rsidRPr="001F3DD7">
        <w:rPr>
          <w:rFonts w:eastAsia="Calibri"/>
          <w:szCs w:val="30"/>
          <w:lang w:eastAsia="en-US"/>
        </w:rPr>
        <w:t>заверения</w:t>
      </w:r>
      <w:proofErr w:type="gramEnd"/>
      <w:r w:rsidRPr="001F3DD7">
        <w:rPr>
          <w:rFonts w:eastAsia="Calibri"/>
          <w:szCs w:val="30"/>
          <w:lang w:eastAsia="en-US"/>
        </w:rPr>
        <w:t xml:space="preserve">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9548AC" w:rsidRDefault="001F3DD7" w:rsidP="001F3DD7">
      <w:pPr>
        <w:spacing w:before="120" w:after="120"/>
        <w:ind w:firstLine="709"/>
        <w:rPr>
          <w:rFonts w:eastAsia="Calibri"/>
          <w:b/>
          <w:szCs w:val="30"/>
          <w:u w:val="single"/>
          <w:lang w:eastAsia="en-US"/>
        </w:rPr>
      </w:pPr>
      <w:r w:rsidRPr="009548AC">
        <w:rPr>
          <w:rFonts w:eastAsia="Calibri"/>
          <w:b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 wp14:anchorId="6BEF22C6" wp14:editId="5016056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4921E9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w:pict>
                <v:shape id="Letter" o:spid="_x0000_s1027" style="position:absolute;margin-left:12.75pt;margin-top:3.95pt;width:37.6pt;height:17.7pt;z-index:25166643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5m7QQAAJ8RAAAOAAAAZHJzL2Uyb0RvYy54bWy0WF1vpDYUfa/U/2DxWKkZPgdmlMlqld1U&#10;ldJupEzVZwfMgBYwtT0h6a/vvQYzZnYh2W02kcZ8HI7vPcdc21y+e6or8siELHmzc7wL1yGsSXlW&#10;Noed89f+5tfEIVLRJqMVb9jOeWbSeXf180+XXbtlPi94lTFBgKSR267dOYVS7Xa1kmnBaioveMsa&#10;uJlzUVMFp+KwygTtgL2uVr7rrlcdF1kreMqkhKsf+pvOlebPc5aqT3kumSLVzoHYlP4V+vcBf1dX&#10;l3R7ELQtynQIg35HFDUtG+h0pPpAFSVHUX5BVZep4JLn6iLl9YrneZkynQNk47ln2dwXtGU6FxBH&#10;tqNM8u1o0z8f7wQpM/DOIQ2twaJbphQTqEzXyi0A7ts7gbnJ9pannyVp+MesVHe8bBREgs/x64I2&#10;B/ZeCN4VjGb6MhCsJgx4IoGLPHR/8Ax6okfFtWpPuaixB9CDPGlznkdz2JMiKVwM4zjywcIUbvl+&#10;GG+0eSu6NQ+nR6l+Y1wT0cdbqXpvMzjSzmRDfnsgyesKbP5lRVzSEd9bu2YkjCBIywIVXwf5FsgP&#10;kng9SxdYSJfM0IUWqE93LrrIQs7SrS3QMl1sIT3PDzbRXIjwOo+yLHNuLGTv1xynZxuyLKNn2/IC&#10;q23OrC+ebcwLhLY984S2NctaerZBLoFB6MJvFAXroSydBqNt0DLSNmgZaRu0iMS3bjR9GWnbs4yc&#10;urOQu287tMxpGxQFbjj39vi2Rxt4/edGpm875MXRAqXtkJcEcWxzQpU6mDpEC1Oa0qdmqE1wRKCA&#10;7pw9jAksVi2XWAixVEG523s4IIAEcHjXgscTOIiK8GAWnkzgoBfCo1n4ZgIHMRAez8FhnNixw0hE&#10;+GYW7k3gWAUQD6/4TLK+P31gyBZe4bkHgukDQ77eJOFe1sEIAQsGXCrsfcDCYmGPQwWWC3scCbBg&#10;2Ps6ezCIKvRR5wuHpINJSU8jpBiPYOYSR1wYffqMsxlia/7I9lw/pdBgrw/JTGWn21VjwwZqkMcg&#10;zX3TtpruhIMjPxl0MRjT9tih61cDz3tOKy5ZLzyK8b+VSMK4H2C+GxiDZvVwowDKF+hhgU16ph0k&#10;GaFQWc1YNBDTDoqMIXwD9CsBvLEySdIPEt/d+IOjc7rEIY5XLcuINTmats/1hIzjc2enyLH7VwNP&#10;cRqmH6RI4LnG0RcVsbAmKtOeKRLEyfKbYxR5PfAUp+nzBykSen2BgqL2oiIW1kRl2jNFwsTVSxJg&#10;NQjT9kijyOuBpzgN0xsrEmEP+CpEXvhSORlfBgtrwjLtmSRRAjNEX/0MwrQ98tT/65GnSA3XF6KA&#10;BePUgzOXteeRvCqzm7KqsBRLcXi4rgR5pDCb3ei/IdwJrGpw5tpEUDb0U7MUuDbtN0nQ64SiLmG3&#10;SKqy3jnJCKJb3AZ+bDKQiG4VLav+WI8gvMT03nyYQfkRKO6LrCNZKWHW9dw4XsOyLyth6vXjnpXQ&#10;6gCfGFIlYEbm6u9SFXp/bKbWScaJi/9DxiO9XkNZPevtKe5I+63uA8+eYXcK5MiJXzXgoODiX4d0&#10;8IVg58h/jlQwh1S/N7DD3XhhCDClT8IohuUPEfadB/sObVKg2jnKgZUeHl4rOINHjq0oDwVmrS1o&#10;+HvYFecl7l51fH1Uwwl8BdBJDF8s8DODfa5Rp+8qV/8BAAD//wMAUEsDBBQABgAIAAAAIQBFa53R&#10;3AAAAAcBAAAPAAAAZHJzL2Rvd25yZXYueG1sTI7BTsMwEETvSPyDtUjcqE1LSBuyqRBSpXKDQg+9&#10;ufE2jhqvo9htw9/jnuA4mtGbVy5H14kzDaH1jPA4USCIa29abhC+v1YPcxAhaja680wIPxRgWd3e&#10;lLow/sKfdN7ERiQIh0Ij2Bj7QspQW3I6THxPnLqDH5yOKQ6NNIO+JLjr5FSpZ+l0y+nB6p7eLNXH&#10;zckh8FFv89VH3al13Nlsvt4tfP+OeH83vr6AiDTGvzFc9ZM6VMlp709sgugQplmWlgj5AsS1VioH&#10;sUd4ms1AVqX871/9AgAA//8DAFBLAQItABQABgAIAAAAIQC2gziS/gAAAOEBAAATAAAAAAAAAAAA&#10;AAAAAAAAAABbQ29udGVudF9UeXBlc10ueG1sUEsBAi0AFAAGAAgAAAAhADj9If/WAAAAlAEAAAsA&#10;AAAAAAAAAAAAAAAALwEAAF9yZWxzLy5yZWxzUEsBAi0AFAAGAAgAAAAhAKMvDmbtBAAAnxEAAA4A&#10;AAAAAAAAAAAAAAAALgIAAGRycy9lMm9Eb2MueG1sUEsBAi0AFAAGAAgAAAAhAEVrndHcAAAABwEA&#10;AA8AAAAAAAAAAAAAAAAARwcAAGRycy9kb3ducmV2LnhtbFBLBQYAAAAABAAEAPMAAABQCAAAAAA=&#10;" adj="0,,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5278365,0;10556729,0;10556729,1169689;10556729,2339377;5278365,2339377;0,2339377;0,1169689" o:connectangles="0,0,0,0,0,0,0,0" textboxrect="5304,9216,17504,18377"/>
                  <o:lock v:ext="edit" verticies="t"/>
                </v:shape>
              </w:pic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="001A7851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9548AC" w:rsidRDefault="001F3DD7" w:rsidP="001F3DD7">
      <w:pPr>
        <w:spacing w:before="120" w:after="120"/>
        <w:ind w:firstLine="709"/>
        <w:rPr>
          <w:rFonts w:eastAsia="Calibri"/>
          <w:b/>
          <w:szCs w:val="30"/>
          <w:u w:val="single"/>
          <w:lang w:eastAsia="en-US"/>
        </w:rPr>
      </w:pPr>
      <w:r w:rsidRPr="009548AC">
        <w:rPr>
          <w:rFonts w:eastAsia="Calibri"/>
          <w:b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="009548AC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="00ED0D26">
        <w:rPr>
          <w:rFonts w:eastAsia="Calibri"/>
          <w:b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</w:p>
    <w:sectPr w:rsidR="001F3DD7" w:rsidRPr="001F3DD7" w:rsidSect="00C104DF">
      <w:headerReference w:type="default" r:id="rId11"/>
      <w:pgSz w:w="11909" w:h="16834" w:code="9"/>
      <w:pgMar w:top="1134" w:right="710" w:bottom="1134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E9" w:rsidRDefault="004921E9" w:rsidP="0070227E">
      <w:r>
        <w:separator/>
      </w:r>
    </w:p>
  </w:endnote>
  <w:endnote w:type="continuationSeparator" w:id="0">
    <w:p w:rsidR="004921E9" w:rsidRDefault="004921E9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E9" w:rsidRDefault="004921E9" w:rsidP="0070227E">
      <w:r>
        <w:separator/>
      </w:r>
    </w:p>
  </w:footnote>
  <w:footnote w:type="continuationSeparator" w:id="0">
    <w:p w:rsidR="004921E9" w:rsidRDefault="004921E9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3766"/>
      <w:docPartObj>
        <w:docPartGallery w:val="Page Numbers (Top of Page)"/>
        <w:docPartUnique/>
      </w:docPartObj>
    </w:sdtPr>
    <w:sdtEndPr/>
    <w:sdtContent>
      <w:p w:rsidR="00222016" w:rsidRDefault="00A15C20">
        <w:pPr>
          <w:pStyle w:val="ab"/>
          <w:jc w:val="center"/>
        </w:pPr>
        <w:r>
          <w:fldChar w:fldCharType="begin"/>
        </w:r>
        <w:r w:rsidR="00DD0315">
          <w:instrText xml:space="preserve"> PAGE   \* MERGEFORMAT </w:instrText>
        </w:r>
        <w:r>
          <w:fldChar w:fldCharType="separate"/>
        </w:r>
        <w:r w:rsidR="00ED0D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A52"/>
    <w:rsid w:val="00006A9A"/>
    <w:rsid w:val="00010307"/>
    <w:rsid w:val="00016642"/>
    <w:rsid w:val="00030C46"/>
    <w:rsid w:val="00033EB1"/>
    <w:rsid w:val="0003489A"/>
    <w:rsid w:val="000444E3"/>
    <w:rsid w:val="0005265B"/>
    <w:rsid w:val="00052B37"/>
    <w:rsid w:val="00054572"/>
    <w:rsid w:val="00056F76"/>
    <w:rsid w:val="0006091D"/>
    <w:rsid w:val="00062D30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F29AD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4B46"/>
    <w:rsid w:val="00176DE1"/>
    <w:rsid w:val="00177537"/>
    <w:rsid w:val="00183396"/>
    <w:rsid w:val="00184249"/>
    <w:rsid w:val="00186239"/>
    <w:rsid w:val="001958EB"/>
    <w:rsid w:val="001A1197"/>
    <w:rsid w:val="001A7851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80714"/>
    <w:rsid w:val="00485D8E"/>
    <w:rsid w:val="004921E9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41D2D"/>
    <w:rsid w:val="00553E07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1DE0"/>
    <w:rsid w:val="0069252C"/>
    <w:rsid w:val="0069460D"/>
    <w:rsid w:val="0069487C"/>
    <w:rsid w:val="006A4272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548AC"/>
    <w:rsid w:val="0096302B"/>
    <w:rsid w:val="00963AD3"/>
    <w:rsid w:val="009645AA"/>
    <w:rsid w:val="009738AB"/>
    <w:rsid w:val="00974FC5"/>
    <w:rsid w:val="00987DAD"/>
    <w:rsid w:val="00997E50"/>
    <w:rsid w:val="009A037C"/>
    <w:rsid w:val="009A59A5"/>
    <w:rsid w:val="009B228F"/>
    <w:rsid w:val="009B6FC1"/>
    <w:rsid w:val="009C49C7"/>
    <w:rsid w:val="009E5E2B"/>
    <w:rsid w:val="009E6FF2"/>
    <w:rsid w:val="009E75E1"/>
    <w:rsid w:val="00A07E02"/>
    <w:rsid w:val="00A12191"/>
    <w:rsid w:val="00A1237B"/>
    <w:rsid w:val="00A15C20"/>
    <w:rsid w:val="00A17B21"/>
    <w:rsid w:val="00A27A0C"/>
    <w:rsid w:val="00A40B78"/>
    <w:rsid w:val="00A52BDD"/>
    <w:rsid w:val="00A53C1F"/>
    <w:rsid w:val="00A54A7C"/>
    <w:rsid w:val="00A61323"/>
    <w:rsid w:val="00A67CC9"/>
    <w:rsid w:val="00A71160"/>
    <w:rsid w:val="00A7411A"/>
    <w:rsid w:val="00A805F1"/>
    <w:rsid w:val="00A8245E"/>
    <w:rsid w:val="00A90510"/>
    <w:rsid w:val="00A968E7"/>
    <w:rsid w:val="00AA17C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9421E"/>
    <w:rsid w:val="00BA65E8"/>
    <w:rsid w:val="00BB30E5"/>
    <w:rsid w:val="00BB3C56"/>
    <w:rsid w:val="00BC1FCA"/>
    <w:rsid w:val="00BD0339"/>
    <w:rsid w:val="00BD3402"/>
    <w:rsid w:val="00BD3DE1"/>
    <w:rsid w:val="00BF0686"/>
    <w:rsid w:val="00BF6120"/>
    <w:rsid w:val="00C0311F"/>
    <w:rsid w:val="00C03BF2"/>
    <w:rsid w:val="00C104DF"/>
    <w:rsid w:val="00C14CCD"/>
    <w:rsid w:val="00C21051"/>
    <w:rsid w:val="00C30E09"/>
    <w:rsid w:val="00C54845"/>
    <w:rsid w:val="00C61682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7A8E"/>
    <w:rsid w:val="00D65AA0"/>
    <w:rsid w:val="00D71BF1"/>
    <w:rsid w:val="00D73019"/>
    <w:rsid w:val="00D84435"/>
    <w:rsid w:val="00D87F45"/>
    <w:rsid w:val="00D93AA0"/>
    <w:rsid w:val="00D95BEA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0D26"/>
    <w:rsid w:val="00ED5D98"/>
    <w:rsid w:val="00ED779D"/>
    <w:rsid w:val="00EE686F"/>
    <w:rsid w:val="00EF1937"/>
    <w:rsid w:val="00F06A95"/>
    <w:rsid w:val="00F1141F"/>
    <w:rsid w:val="00F12E39"/>
    <w:rsid w:val="00F273FD"/>
    <w:rsid w:val="00F32D42"/>
    <w:rsid w:val="00F43FF7"/>
    <w:rsid w:val="00F54C2D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C20"/>
    <w:rPr>
      <w:sz w:val="30"/>
    </w:rPr>
  </w:style>
  <w:style w:type="paragraph" w:styleId="1">
    <w:name w:val="heading 1"/>
    <w:basedOn w:val="a"/>
    <w:next w:val="a"/>
    <w:qFormat/>
    <w:rsid w:val="00A15C20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5C20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A15C20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A15C20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CA323DA2207200995754E2758D689468DB2B3BFD52DB3C2BEBA1CCA19DA37E2472EBCF9336E6EED65F8874CCJBI1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D68D-136F-43C0-A948-6C72172E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8</TotalTime>
  <Pages>2</Pages>
  <Words>363</Words>
  <Characters>2808</Characters>
  <Application>Microsoft Office Word</Application>
  <DocSecurity>0</DocSecurity>
  <Lines>55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gissz</cp:lastModifiedBy>
  <cp:revision>8</cp:revision>
  <cp:lastPrinted>2018-11-08T12:05:00Z</cp:lastPrinted>
  <dcterms:created xsi:type="dcterms:W3CDTF">2022-09-09T05:37:00Z</dcterms:created>
  <dcterms:modified xsi:type="dcterms:W3CDTF">2025-02-04T12:43:00Z</dcterms:modified>
</cp:coreProperties>
</file>